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75" w:rsidRPr="00CE18E4" w:rsidRDefault="00DA2700" w:rsidP="00027C75">
      <w:pPr>
        <w:spacing w:after="0" w:line="240" w:lineRule="auto"/>
        <w:ind w:left="-567" w:right="-36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Победители </w:t>
      </w:r>
      <w:r w:rsidR="00027C75"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республиканского конкурса</w:t>
      </w:r>
    </w:p>
    <w:p w:rsidR="00027C75" w:rsidRPr="00CE18E4" w:rsidRDefault="00027C75" w:rsidP="00027C75">
      <w:pPr>
        <w:spacing w:after="0" w:line="240" w:lineRule="auto"/>
        <w:ind w:left="-567" w:right="-36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"Лучшие товары Башкортостана</w:t>
      </w:r>
      <w:r w:rsidR="00DA2700"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-2024</w:t>
      </w: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"</w:t>
      </w:r>
    </w:p>
    <w:p w:rsidR="00027C75" w:rsidRPr="00CE18E4" w:rsidRDefault="00027C75" w:rsidP="00027C75">
      <w:pPr>
        <w:spacing w:after="0" w:line="240" w:lineRule="auto"/>
        <w:ind w:left="-567" w:right="-36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577" w:rsidRPr="00CE18E4" w:rsidRDefault="00027C75" w:rsidP="00027C75">
      <w:pPr>
        <w:spacing w:after="0" w:line="240" w:lineRule="auto"/>
        <w:ind w:left="-567" w:right="-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18E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18E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18E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18E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18E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18E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18E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18E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27C75" w:rsidRPr="00CE18E4" w:rsidRDefault="00027C75" w:rsidP="008C6577">
      <w:pPr>
        <w:tabs>
          <w:tab w:val="num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«Продукция производственно-технического назначения» </w:t>
      </w:r>
    </w:p>
    <w:p w:rsidR="00DA2700" w:rsidRPr="00CE18E4" w:rsidRDefault="00DA2700" w:rsidP="008C6577">
      <w:pPr>
        <w:tabs>
          <w:tab w:val="num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Лауреаты</w:t>
      </w:r>
    </w:p>
    <w:p w:rsidR="00C50FD0" w:rsidRPr="00CE18E4" w:rsidRDefault="00C50FD0" w:rsidP="00027C75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</w:p>
    <w:p w:rsidR="00125D30" w:rsidRPr="00CE18E4" w:rsidRDefault="00125D30" w:rsidP="004A199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 xml:space="preserve">Полиэтилентерефталат </w:t>
      </w:r>
      <w:r w:rsidRPr="00CE18E4">
        <w:rPr>
          <w:rFonts w:ascii="Times New Roman" w:hAnsi="Times New Roman" w:cs="Times New Roman"/>
          <w:sz w:val="18"/>
          <w:szCs w:val="18"/>
          <w:lang w:val="en-US"/>
        </w:rPr>
        <w:t>VIVILEN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АО «ПОЛИЭФ»</w:t>
      </w:r>
    </w:p>
    <w:p w:rsidR="00125D30" w:rsidRPr="00CE18E4" w:rsidRDefault="00125D30" w:rsidP="00125D30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25D30" w:rsidRPr="00CE18E4" w:rsidRDefault="00125D30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Композиция полиэтилена для кабельной промышленности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ПАО «Уфаоргсинтез»</w:t>
      </w:r>
    </w:p>
    <w:p w:rsidR="00125D30" w:rsidRPr="00CE18E4" w:rsidRDefault="00125D30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Изопропилбензол технический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ПАО «Уфаоргсинтез»</w:t>
      </w:r>
    </w:p>
    <w:p w:rsidR="00125D30" w:rsidRPr="00CE18E4" w:rsidRDefault="00125D30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Фракция бутилен-бутадиеновая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ПАО «Уфаоргсинтез»</w:t>
      </w:r>
    </w:p>
    <w:p w:rsidR="00125D30" w:rsidRPr="00CE18E4" w:rsidRDefault="00125D30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Высокооктановый компонент автомобильных бензинов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ПАО «Уфаоргсинтез»</w:t>
      </w:r>
    </w:p>
    <w:p w:rsidR="00125D30" w:rsidRPr="00CE18E4" w:rsidRDefault="00125D30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Газ топливный для Уфимской ТЭЦ-3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ПАО «Уфаоргсинтез»</w:t>
      </w:r>
    </w:p>
    <w:p w:rsidR="00125D30" w:rsidRPr="00CE18E4" w:rsidRDefault="00125D30" w:rsidP="00125D30">
      <w:pPr>
        <w:spacing w:before="80"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25D30" w:rsidRPr="00CE18E4" w:rsidRDefault="00125D30" w:rsidP="004A199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Дизельное топливо ЕВРО, зимнее, класса 2, экологического класса К5 (ДТ-З-К5)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Филиал ПАО «АНК «Башнефть» «Башнефть-УНПЗ»</w:t>
      </w:r>
    </w:p>
    <w:p w:rsidR="00125D30" w:rsidRPr="00CE18E4" w:rsidRDefault="00125D30" w:rsidP="004A199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Фракция бутан-бутиленовая, марка А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Филиал ПАО «АНК «Башнефть» «Башнефть-УНПЗ»</w:t>
      </w:r>
    </w:p>
    <w:p w:rsidR="00125D30" w:rsidRPr="00CE18E4" w:rsidRDefault="00125D30" w:rsidP="004A199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Мазут топочный 100, 3,50%, зольный, 25</w:t>
      </w:r>
      <w:r w:rsidRPr="00CE18E4">
        <w:rPr>
          <w:rFonts w:ascii="Times New Roman Полужирный" w:hAnsi="Times New Roman Полужирный" w:cs="Times New Roman"/>
          <w:sz w:val="18"/>
          <w:szCs w:val="18"/>
          <w:vertAlign w:val="superscript"/>
        </w:rPr>
        <w:t>ᴑ</w:t>
      </w:r>
      <w:r w:rsidRPr="00CE18E4">
        <w:rPr>
          <w:rFonts w:ascii="Times New Roman" w:hAnsi="Times New Roman" w:cs="Times New Roman"/>
          <w:sz w:val="18"/>
          <w:szCs w:val="18"/>
        </w:rPr>
        <w:t xml:space="preserve"> С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Филиал ПАО «АНК «Башнефть» «Башнефть-УНПЗ»</w:t>
      </w:r>
    </w:p>
    <w:p w:rsidR="00125D30" w:rsidRPr="00CE18E4" w:rsidRDefault="00125D30" w:rsidP="00125D30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134B3" w:rsidRPr="00CE18E4" w:rsidRDefault="00D134B3" w:rsidP="004A199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С</w:t>
      </w:r>
      <w:r w:rsidR="00125D30" w:rsidRPr="00CE18E4">
        <w:rPr>
          <w:rFonts w:ascii="Times New Roman" w:hAnsi="Times New Roman" w:cs="Times New Roman"/>
          <w:sz w:val="18"/>
          <w:szCs w:val="18"/>
        </w:rPr>
        <w:t>ера техническая газовая комовая, сорт 9995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Филиал ПАО «АНК «Башнефть» «Башнефть-Уфанефтехим»</w:t>
      </w:r>
    </w:p>
    <w:p w:rsidR="00125D30" w:rsidRPr="00CE18E4" w:rsidRDefault="00125D30" w:rsidP="00125D30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134B3" w:rsidRPr="00CE18E4" w:rsidRDefault="00D134B3" w:rsidP="004A199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Т</w:t>
      </w:r>
      <w:r w:rsidR="00125D30" w:rsidRPr="00CE18E4">
        <w:rPr>
          <w:rFonts w:ascii="Times New Roman" w:hAnsi="Times New Roman" w:cs="Times New Roman"/>
          <w:sz w:val="18"/>
          <w:szCs w:val="18"/>
        </w:rPr>
        <w:t>опливо для реактивных двигателей марки РТ, высший сорт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Филиал ПАО «АНК «Башнефть» «Башнефть-Новойл»</w:t>
      </w:r>
    </w:p>
    <w:p w:rsidR="00125D30" w:rsidRPr="00CE18E4" w:rsidRDefault="00125D30" w:rsidP="00125D30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F935C3" w:rsidRPr="00CE18E4" w:rsidRDefault="00F935C3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Поливинилхлорид суспензионный марки ПВХ-С-6669ПЖ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АО «БСК»</w:t>
      </w:r>
    </w:p>
    <w:p w:rsidR="00F935C3" w:rsidRPr="00CE18E4" w:rsidRDefault="00F935C3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Натр едкий очищенный марки А и Б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АО «БСК»</w:t>
      </w:r>
    </w:p>
    <w:p w:rsidR="00F935C3" w:rsidRPr="00CE18E4" w:rsidRDefault="00F935C3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Кальций хлористый технический кальцинированный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АО «БСК»</w:t>
      </w:r>
    </w:p>
    <w:p w:rsidR="00F935C3" w:rsidRPr="00CE18E4" w:rsidRDefault="00F935C3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Сода кальцинированная техническая марки А и Б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АО «БСК»</w:t>
      </w:r>
    </w:p>
    <w:p w:rsidR="00F935C3" w:rsidRPr="00CE18E4" w:rsidRDefault="00F935C3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Кислород жидкий технический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АО «БСК»</w:t>
      </w:r>
    </w:p>
    <w:p w:rsidR="00F935C3" w:rsidRPr="00CE18E4" w:rsidRDefault="00F935C3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Сажа белая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АО «БСК»</w:t>
      </w:r>
    </w:p>
    <w:p w:rsidR="00F935C3" w:rsidRPr="00CE18E4" w:rsidRDefault="00F935C3" w:rsidP="00F935C3">
      <w:pPr>
        <w:spacing w:before="80"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935C3" w:rsidRPr="00CE18E4" w:rsidRDefault="006229D2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Катализатор ИМ-2201С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F935C3" w:rsidRPr="00CE18E4">
        <w:rPr>
          <w:rFonts w:ascii="Times New Roman" w:eastAsia="Calibri" w:hAnsi="Times New Roman" w:cs="Times New Roman"/>
          <w:b/>
          <w:sz w:val="18"/>
          <w:szCs w:val="18"/>
        </w:rPr>
        <w:t>АО «СНХЗ»</w:t>
      </w:r>
    </w:p>
    <w:p w:rsidR="00F935C3" w:rsidRPr="00CE18E4" w:rsidRDefault="00F935C3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Агидол-1 кристаллический марка А</w:t>
      </w:r>
      <w:r w:rsidR="006229D2"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АО «СНХЗ»</w:t>
      </w:r>
    </w:p>
    <w:p w:rsidR="00F935C3" w:rsidRPr="00CE18E4" w:rsidRDefault="00F935C3" w:rsidP="00794611">
      <w:pPr>
        <w:spacing w:before="80"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Дизельное топливо </w:t>
      </w:r>
      <w:r w:rsidR="00076BF1" w:rsidRPr="00CE18E4">
        <w:rPr>
          <w:rFonts w:ascii="Times New Roman" w:eastAsia="Calibri" w:hAnsi="Times New Roman" w:cs="Times New Roman"/>
          <w:sz w:val="18"/>
          <w:szCs w:val="18"/>
        </w:rPr>
        <w:t>ЕВРО</w:t>
      </w: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, летнее, сорта С, экологического класса К5 марки ДТ-Л-К5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Бензин неэтилированный марки АИ-92-К5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Карбамид марки Б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076BF1" w:rsidRPr="00CE18E4" w:rsidRDefault="00076BF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Битум нефтяной дорожный марки БНД 70/100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Аммиак безводный сжиженный марки Б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D134B3" w:rsidRPr="00CE18E4" w:rsidRDefault="003E0273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Б</w:t>
      </w:r>
      <w:r w:rsidR="00D134B3" w:rsidRPr="00CE18E4">
        <w:rPr>
          <w:rFonts w:ascii="Times New Roman" w:eastAsia="Calibri" w:hAnsi="Times New Roman" w:cs="Times New Roman"/>
          <w:sz w:val="18"/>
          <w:szCs w:val="18"/>
        </w:rPr>
        <w:t>ензин неэтилированный марки АИ-95-К5</w:t>
      </w:r>
      <w:r w:rsidR="00D134B3"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ООО «Газпром нефтехим Салават»</w:t>
      </w:r>
    </w:p>
    <w:p w:rsidR="00794611" w:rsidRPr="00CE18E4" w:rsidRDefault="006C0659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Дизельное топливо ЕВРО</w:t>
      </w:r>
      <w:r w:rsidR="00794611" w:rsidRPr="00CE18E4">
        <w:rPr>
          <w:rFonts w:ascii="Times New Roman" w:eastAsia="Calibri" w:hAnsi="Times New Roman" w:cs="Times New Roman"/>
          <w:sz w:val="18"/>
          <w:szCs w:val="18"/>
        </w:rPr>
        <w:t xml:space="preserve">, арктическое, класса 4, экологического класса К5 марки ДТ-А-К5 </w:t>
      </w:r>
      <w:r w:rsidR="00794611"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Этилен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ООО «Газпром нефтехим Салават»</w:t>
      </w: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Пластификатор ДОФ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Полиэтилен суспензионный высокой плотности марки СНОЛЕН EP 0,26/51N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 ООО «Газпром нефтехим Салават»</w:t>
      </w: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Фракция бутилен-бутадиеновая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ООО «Газпром нефтехим Салават»</w:t>
      </w: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Бензол нефтяной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076BF1" w:rsidRPr="00CE18E4" w:rsidRDefault="00076BF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Спирт изобутиловый технический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ООО «Газпром нефтехим Салават»</w:t>
      </w: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2-этилгексанол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Полистирол общего назначения ПСМ-Э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D134B3" w:rsidRPr="00CE18E4" w:rsidRDefault="003E0273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С</w:t>
      </w:r>
      <w:r w:rsidR="00D134B3" w:rsidRPr="00CE18E4">
        <w:rPr>
          <w:rFonts w:ascii="Times New Roman" w:eastAsia="Calibri" w:hAnsi="Times New Roman" w:cs="Times New Roman"/>
          <w:sz w:val="18"/>
          <w:szCs w:val="18"/>
        </w:rPr>
        <w:t xml:space="preserve">тирол </w:t>
      </w:r>
      <w:r w:rsidR="00D134B3"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076BF1" w:rsidRPr="00CE18E4" w:rsidRDefault="00076BF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Полиэтилен суспензионный высокой плотности модифицированный марки СНОЛЕН IM 7,5/50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076BF1" w:rsidRPr="00CE18E4" w:rsidRDefault="00076BF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Спирт бутиловый нормальный технический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ООО «Газпром нефтехим Салават»</w:t>
      </w:r>
    </w:p>
    <w:p w:rsidR="00794611" w:rsidRPr="00CE18E4" w:rsidRDefault="00794611" w:rsidP="004A1992">
      <w:pPr>
        <w:pStyle w:val="a5"/>
        <w:numPr>
          <w:ilvl w:val="0"/>
          <w:numId w:val="1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Дизельное топливо  ЕВРО, зимнее, класса 2, экологического класса К5 марки ДТ-З-К5 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ООО «Газпром нефтехим Салават»</w:t>
      </w:r>
    </w:p>
    <w:p w:rsidR="00125D30" w:rsidRPr="00CE18E4" w:rsidRDefault="00125D30" w:rsidP="00125D30">
      <w:pPr>
        <w:spacing w:before="80"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935C3" w:rsidRPr="00CE18E4" w:rsidRDefault="00F935C3" w:rsidP="00077ABA">
      <w:pPr>
        <w:pStyle w:val="a5"/>
        <w:numPr>
          <w:ilvl w:val="0"/>
          <w:numId w:val="1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Бутиловый эфир акриловой кислоты (бутилакрилат) </w:t>
      </w: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«Акрил Салават»  компания группы ООО «Газпром нефтехим Салават»</w:t>
      </w:r>
    </w:p>
    <w:p w:rsidR="00F935C3" w:rsidRPr="00CE18E4" w:rsidRDefault="00F935C3" w:rsidP="00077ABA">
      <w:p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4736A" w:rsidRPr="00CE18E4" w:rsidRDefault="00C4736A" w:rsidP="00077ABA">
      <w:pPr>
        <w:pStyle w:val="a5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Селитра аммиачная марка Б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АО «М</w:t>
      </w:r>
      <w:r w:rsidR="005F1B31" w:rsidRPr="00CE18E4">
        <w:rPr>
          <w:rFonts w:ascii="Times New Roman" w:hAnsi="Times New Roman" w:cs="Times New Roman"/>
          <w:b/>
          <w:sz w:val="18"/>
          <w:szCs w:val="18"/>
        </w:rPr>
        <w:t xml:space="preserve">елеузовские минеральные </w:t>
      </w:r>
      <w:r w:rsidRPr="00CE18E4">
        <w:rPr>
          <w:rFonts w:ascii="Times New Roman" w:hAnsi="Times New Roman" w:cs="Times New Roman"/>
          <w:b/>
          <w:sz w:val="18"/>
          <w:szCs w:val="18"/>
        </w:rPr>
        <w:t>удобрения»</w:t>
      </w:r>
    </w:p>
    <w:p w:rsidR="00C4736A" w:rsidRPr="00CE18E4" w:rsidRDefault="00C4736A" w:rsidP="00077A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68D5" w:rsidRPr="00CE18E4" w:rsidRDefault="002568D5" w:rsidP="00077ABA">
      <w:pPr>
        <w:pStyle w:val="a5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Автобус городской полунизкопольный газовый НЕФАЗ 5299-0000030-57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ПАО «НЕФАЗ»</w:t>
      </w:r>
    </w:p>
    <w:p w:rsidR="002568D5" w:rsidRPr="00CE18E4" w:rsidRDefault="002568D5" w:rsidP="00077ABA">
      <w:p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568D5" w:rsidRPr="00CE18E4" w:rsidRDefault="002568D5" w:rsidP="00077ABA">
      <w:pPr>
        <w:pStyle w:val="a5"/>
        <w:numPr>
          <w:ilvl w:val="0"/>
          <w:numId w:val="14"/>
        </w:numPr>
        <w:spacing w:before="80"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Двигатели винтовые забойные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ООО НПП «БУРИНТЕХ»</w:t>
      </w:r>
    </w:p>
    <w:p w:rsidR="002568D5" w:rsidRPr="00CE18E4" w:rsidRDefault="002568D5" w:rsidP="00077ABA">
      <w:p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568D5" w:rsidRPr="00CE18E4" w:rsidRDefault="002568D5" w:rsidP="00077ABA">
      <w:pPr>
        <w:pStyle w:val="a5"/>
        <w:numPr>
          <w:ilvl w:val="0"/>
          <w:numId w:val="14"/>
        </w:numPr>
        <w:spacing w:before="80"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Блочная установка освоения скважин (БУОС)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ООО «Корпорация Уралтехнострой»</w:t>
      </w:r>
    </w:p>
    <w:p w:rsidR="002568D5" w:rsidRPr="00CE18E4" w:rsidRDefault="002568D5" w:rsidP="00077ABA">
      <w:p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00AD4" w:rsidRPr="00CE18E4" w:rsidRDefault="00C00AD4" w:rsidP="00077ABA">
      <w:pPr>
        <w:pStyle w:val="a5"/>
        <w:numPr>
          <w:ilvl w:val="0"/>
          <w:numId w:val="14"/>
        </w:numPr>
        <w:spacing w:before="80" w:after="0" w:line="240" w:lineRule="auto"/>
        <w:contextualSpacing w:val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Материал обивочный триплированный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АО «Искож»</w:t>
      </w:r>
    </w:p>
    <w:p w:rsidR="00C00AD4" w:rsidRPr="00CE18E4" w:rsidRDefault="00C00AD4" w:rsidP="00077ABA">
      <w:pPr>
        <w:pStyle w:val="a5"/>
        <w:numPr>
          <w:ilvl w:val="0"/>
          <w:numId w:val="14"/>
        </w:numPr>
        <w:spacing w:before="80" w:after="0" w:line="240" w:lineRule="auto"/>
        <w:contextualSpacing w:val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Винилискожа-ТР монолитная палаточная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АО «Искож»</w:t>
      </w:r>
    </w:p>
    <w:p w:rsidR="002568D5" w:rsidRPr="00CE18E4" w:rsidRDefault="002568D5" w:rsidP="00077ABA">
      <w:pPr>
        <w:pStyle w:val="a5"/>
        <w:numPr>
          <w:ilvl w:val="0"/>
          <w:numId w:val="14"/>
        </w:numPr>
        <w:spacing w:before="80"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Ткань прорезиненная 51-183-2НГ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АО «Искож»</w:t>
      </w:r>
    </w:p>
    <w:p w:rsidR="002568D5" w:rsidRPr="00CE18E4" w:rsidRDefault="002568D5" w:rsidP="00077A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0AD4" w:rsidRPr="00CE18E4" w:rsidRDefault="00C00AD4" w:rsidP="00077ABA">
      <w:pPr>
        <w:pStyle w:val="a5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 xml:space="preserve">Картон для плоских слоев </w:t>
      </w:r>
      <w:r w:rsidRPr="00CE18E4">
        <w:rPr>
          <w:rFonts w:ascii="Times New Roman" w:hAnsi="Times New Roman" w:cs="Times New Roman"/>
          <w:sz w:val="18"/>
          <w:szCs w:val="18"/>
          <w:lang w:val="en-US"/>
        </w:rPr>
        <w:t>Liner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«Завод Николь-Пак»</w:t>
      </w:r>
    </w:p>
    <w:p w:rsidR="00C00AD4" w:rsidRPr="00CE18E4" w:rsidRDefault="00C00AD4" w:rsidP="00077ABA">
      <w:pPr>
        <w:pStyle w:val="a5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 xml:space="preserve">Бумага для гофрирования </w:t>
      </w:r>
      <w:r w:rsidRPr="00CE18E4">
        <w:rPr>
          <w:rFonts w:ascii="Times New Roman" w:hAnsi="Times New Roman" w:cs="Times New Roman"/>
          <w:sz w:val="18"/>
          <w:szCs w:val="18"/>
          <w:lang w:val="en-US"/>
        </w:rPr>
        <w:t>Fluting</w:t>
      </w:r>
      <w:r w:rsidRPr="00CE18E4">
        <w:rPr>
          <w:rFonts w:ascii="Times New Roman" w:hAnsi="Times New Roman" w:cs="Times New Roman"/>
          <w:sz w:val="18"/>
          <w:szCs w:val="18"/>
        </w:rPr>
        <w:t xml:space="preserve"> </w:t>
      </w:r>
      <w:r w:rsidRPr="00CE18E4">
        <w:rPr>
          <w:rFonts w:ascii="Times New Roman" w:hAnsi="Times New Roman" w:cs="Times New Roman"/>
          <w:b/>
          <w:sz w:val="18"/>
          <w:szCs w:val="18"/>
        </w:rPr>
        <w:t>ООО «Завод Николь-Пак»</w:t>
      </w:r>
    </w:p>
    <w:p w:rsidR="002568D5" w:rsidRPr="00CE18E4" w:rsidRDefault="002568D5" w:rsidP="00077A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0AD4" w:rsidRPr="00CE18E4" w:rsidRDefault="00C00AD4" w:rsidP="00077ABA">
      <w:pPr>
        <w:pStyle w:val="a5"/>
        <w:numPr>
          <w:ilvl w:val="0"/>
          <w:numId w:val="14"/>
        </w:numPr>
        <w:spacing w:before="80"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Фляжка для водки и ликеро-водочных изделий из бесцветного и зеленого стекла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Филиал ООО «Русджам Стеклотара Холдинг» в г. Уфа</w:t>
      </w:r>
    </w:p>
    <w:p w:rsidR="00125D30" w:rsidRPr="00CE18E4" w:rsidRDefault="00C00AD4" w:rsidP="00077ABA">
      <w:pPr>
        <w:pStyle w:val="a5"/>
        <w:numPr>
          <w:ilvl w:val="0"/>
          <w:numId w:val="14"/>
        </w:numPr>
        <w:spacing w:before="80" w:after="0" w:line="240" w:lineRule="auto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 xml:space="preserve">Холодный асфальт </w:t>
      </w:r>
      <w:r w:rsidR="00125D30" w:rsidRPr="00CE18E4">
        <w:rPr>
          <w:rFonts w:ascii="Times New Roman" w:hAnsi="Times New Roman" w:cs="Times New Roman"/>
          <w:b/>
          <w:sz w:val="18"/>
          <w:szCs w:val="18"/>
        </w:rPr>
        <w:t>Завод «Ремстройдормаш» - филиал АО «Башкиравтодор»</w:t>
      </w:r>
    </w:p>
    <w:p w:rsidR="00125D30" w:rsidRPr="00CE18E4" w:rsidRDefault="00125D30" w:rsidP="00077A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0AD4" w:rsidRPr="00CE18E4" w:rsidRDefault="00C00AD4" w:rsidP="00077ABA">
      <w:pPr>
        <w:pStyle w:val="a5"/>
        <w:numPr>
          <w:ilvl w:val="0"/>
          <w:numId w:val="14"/>
        </w:numPr>
        <w:spacing w:before="80"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С</w:t>
      </w:r>
      <w:r w:rsidR="00125D30" w:rsidRPr="00CE18E4">
        <w:rPr>
          <w:rFonts w:ascii="Times New Roman" w:eastAsia="Calibri" w:hAnsi="Times New Roman" w:cs="Times New Roman"/>
          <w:sz w:val="18"/>
          <w:szCs w:val="18"/>
        </w:rPr>
        <w:t>редства индивидуальной зашиты рук – перчатки, модель «ПОЛИЗАР 52»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ООО «Ликом»</w:t>
      </w:r>
    </w:p>
    <w:p w:rsidR="00DA2700" w:rsidRPr="00CE18E4" w:rsidRDefault="00DA2700" w:rsidP="00DA2700">
      <w:pPr>
        <w:pStyle w:val="a5"/>
        <w:rPr>
          <w:rFonts w:ascii="Times New Roman" w:eastAsia="Calibri" w:hAnsi="Times New Roman" w:cs="Times New Roman"/>
          <w:b/>
          <w:sz w:val="18"/>
          <w:szCs w:val="18"/>
        </w:rPr>
      </w:pPr>
    </w:p>
    <w:p w:rsidR="00C00AD4" w:rsidRPr="00CE18E4" w:rsidRDefault="00C00AD4" w:rsidP="00077ABA">
      <w:pPr>
        <w:pStyle w:val="a5"/>
        <w:numPr>
          <w:ilvl w:val="0"/>
          <w:numId w:val="14"/>
        </w:numPr>
        <w:spacing w:before="80"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>Сополимер ВПК-10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 xml:space="preserve"> АО НПО «ТЕХНОЛОГ»</w:t>
      </w:r>
    </w:p>
    <w:p w:rsidR="00C00AD4" w:rsidRPr="00CE18E4" w:rsidRDefault="00C00AD4" w:rsidP="00077ABA">
      <w:pPr>
        <w:spacing w:before="80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25D30" w:rsidRPr="00CE18E4" w:rsidRDefault="00C00AD4" w:rsidP="00077ABA">
      <w:pPr>
        <w:pStyle w:val="a5"/>
        <w:numPr>
          <w:ilvl w:val="0"/>
          <w:numId w:val="14"/>
        </w:numPr>
        <w:spacing w:before="80"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  <w:lang w:val="en-US"/>
        </w:rPr>
        <w:t>Tplus</w:t>
      </w: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 Органайзер на спинку сиденья </w:t>
      </w:r>
      <w:r w:rsidR="00125D30" w:rsidRPr="00CE18E4">
        <w:rPr>
          <w:rFonts w:ascii="Times New Roman" w:eastAsia="Calibri" w:hAnsi="Times New Roman" w:cs="Times New Roman"/>
          <w:b/>
          <w:sz w:val="18"/>
          <w:szCs w:val="18"/>
        </w:rPr>
        <w:t>ООО «Такелаж Плюс»</w:t>
      </w:r>
    </w:p>
    <w:p w:rsidR="00125D30" w:rsidRPr="00CE18E4" w:rsidRDefault="00125D30" w:rsidP="00125D30">
      <w:pPr>
        <w:spacing w:before="80"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E18E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027C75" w:rsidRPr="00CE18E4" w:rsidRDefault="00027C75" w:rsidP="00646488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«Промышленные товары для населения» </w:t>
      </w:r>
    </w:p>
    <w:p w:rsidR="00646488" w:rsidRPr="00CE18E4" w:rsidRDefault="00646488" w:rsidP="00646488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Лауреаты</w:t>
      </w:r>
    </w:p>
    <w:p w:rsidR="00C00AD4" w:rsidRPr="00CE18E4" w:rsidRDefault="00C00AD4" w:rsidP="00027C75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1AC7" w:rsidRPr="00CE18E4" w:rsidRDefault="00ED1AC7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Спальный гарнитур «Вита»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Фабрика мебели «Велес»</w:t>
      </w:r>
    </w:p>
    <w:p w:rsidR="00ED1AC7" w:rsidRPr="00CE18E4" w:rsidRDefault="00ED1AC7" w:rsidP="00C00AD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00AD4" w:rsidRPr="00CE18E4" w:rsidRDefault="00C00AD4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Агрохимикат «Фитоспорин ПроБио»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НВП «БашИнком»</w:t>
      </w:r>
    </w:p>
    <w:p w:rsidR="00C00AD4" w:rsidRPr="00CE18E4" w:rsidRDefault="00C00AD4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Агрохимикат «Триходермикс»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НВП «БашИнком»</w:t>
      </w:r>
    </w:p>
    <w:p w:rsidR="00ED1AC7" w:rsidRPr="00CE18E4" w:rsidRDefault="00C00AD4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Наборы самолетов из бумаги для детского творчества «ПОЛЕТАЕМ! ЭХ, ХОРОШО В РОССИИ!»</w:t>
      </w:r>
      <w:r w:rsidR="00ED1AC7" w:rsidRPr="00CE18E4">
        <w:rPr>
          <w:rFonts w:ascii="Times New Roman" w:hAnsi="Times New Roman" w:cs="Times New Roman"/>
          <w:b/>
          <w:sz w:val="18"/>
          <w:szCs w:val="18"/>
        </w:rPr>
        <w:t xml:space="preserve"> ООО НВП «БашИнком»</w:t>
      </w:r>
    </w:p>
    <w:p w:rsidR="00C00AD4" w:rsidRPr="00CE18E4" w:rsidRDefault="00C00AD4" w:rsidP="00C00A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1AC7" w:rsidRPr="00CE18E4" w:rsidRDefault="00ED1AC7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ФЕРТИКА бесхлорное калийное удобрение с микроэлементами ЭкоКалий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«РИЧМАН-Минерал» </w:t>
      </w:r>
    </w:p>
    <w:p w:rsidR="00ED1AC7" w:rsidRPr="00CE18E4" w:rsidRDefault="00ED1AC7" w:rsidP="00ED1AC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1AC7" w:rsidRPr="00CE18E4" w:rsidRDefault="00ED1AC7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 xml:space="preserve">Средство моющее Сода кальцинированная </w:t>
      </w:r>
      <w:r w:rsidRPr="00CE18E4">
        <w:rPr>
          <w:rFonts w:ascii="Times New Roman" w:hAnsi="Times New Roman" w:cs="Times New Roman"/>
          <w:b/>
          <w:sz w:val="18"/>
          <w:szCs w:val="18"/>
        </w:rPr>
        <w:t>ООО «Эколь»</w:t>
      </w:r>
    </w:p>
    <w:p w:rsidR="00ED1AC7" w:rsidRPr="00CE18E4" w:rsidRDefault="00ED1AC7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С</w:t>
      </w:r>
      <w:r w:rsidR="00C00AD4" w:rsidRPr="00CE18E4">
        <w:rPr>
          <w:rFonts w:ascii="Times New Roman" w:hAnsi="Times New Roman" w:cs="Times New Roman"/>
          <w:sz w:val="18"/>
          <w:szCs w:val="18"/>
        </w:rPr>
        <w:t>редство моющее синтетическое порошкообразное универсальное «ЛУЧ автомат»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«Эколь»</w:t>
      </w:r>
    </w:p>
    <w:p w:rsidR="00ED1AC7" w:rsidRPr="00CE18E4" w:rsidRDefault="00ED1AC7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С</w:t>
      </w:r>
      <w:r w:rsidR="00C00AD4" w:rsidRPr="00CE18E4">
        <w:rPr>
          <w:rFonts w:ascii="Times New Roman" w:hAnsi="Times New Roman" w:cs="Times New Roman"/>
          <w:sz w:val="18"/>
          <w:szCs w:val="18"/>
        </w:rPr>
        <w:t>редство моющее синтетическое порошкообразное универсальное «Зифа-автомат»</w:t>
      </w:r>
      <w:r w:rsidRPr="00CE18E4">
        <w:rPr>
          <w:rFonts w:ascii="Times New Roman" w:hAnsi="Times New Roman" w:cs="Times New Roman"/>
          <w:sz w:val="18"/>
          <w:szCs w:val="18"/>
        </w:rPr>
        <w:t xml:space="preserve"> </w:t>
      </w:r>
      <w:r w:rsidRPr="00CE18E4">
        <w:rPr>
          <w:rFonts w:ascii="Times New Roman" w:hAnsi="Times New Roman" w:cs="Times New Roman"/>
          <w:b/>
          <w:sz w:val="18"/>
          <w:szCs w:val="18"/>
        </w:rPr>
        <w:t>ООО «Эколь»</w:t>
      </w:r>
    </w:p>
    <w:p w:rsidR="00C00AD4" w:rsidRPr="00CE18E4" w:rsidRDefault="00C00AD4" w:rsidP="00C00AD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1AC7" w:rsidRPr="00CE18E4" w:rsidRDefault="00ED1AC7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Колготки детские и женские; носки мужские, женские, детские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«Ишимбайская чулочная фабрика»</w:t>
      </w:r>
    </w:p>
    <w:p w:rsidR="00ED1AC7" w:rsidRPr="00CE18E4" w:rsidRDefault="00ED1AC7" w:rsidP="00ED1A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1AC7" w:rsidRPr="00CE18E4" w:rsidRDefault="00ED1AC7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Подушка ортопедическая (под голову) р.60*40*13/11 см, арт. (ВиЦыАн-ПО-ВЭ2)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«Компания ВиЦыАн»</w:t>
      </w:r>
    </w:p>
    <w:p w:rsidR="00ED1AC7" w:rsidRPr="00CE18E4" w:rsidRDefault="00ED1AC7" w:rsidP="00ED1A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1AC7" w:rsidRPr="00CE18E4" w:rsidRDefault="00ED1AC7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Корпусная малогабаритная мебель</w:t>
      </w:r>
      <w:r w:rsidR="005B26A8" w:rsidRPr="00CE18E4">
        <w:rPr>
          <w:rFonts w:ascii="Times New Roman" w:hAnsi="Times New Roman" w:cs="Times New Roman"/>
          <w:sz w:val="18"/>
          <w:szCs w:val="18"/>
        </w:rPr>
        <w:t>: стеллажи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«Многогран»</w:t>
      </w:r>
    </w:p>
    <w:p w:rsidR="00ED1AC7" w:rsidRPr="00CE18E4" w:rsidRDefault="00ED1AC7" w:rsidP="00ED1A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1AC7" w:rsidRPr="00CE18E4" w:rsidRDefault="00ED1AC7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К</w:t>
      </w:r>
      <w:r w:rsidR="00C00AD4" w:rsidRPr="00CE18E4">
        <w:rPr>
          <w:rFonts w:ascii="Times New Roman" w:hAnsi="Times New Roman" w:cs="Times New Roman"/>
          <w:sz w:val="18"/>
          <w:szCs w:val="18"/>
        </w:rPr>
        <w:t xml:space="preserve">аминная топка </w:t>
      </w:r>
      <w:r w:rsidR="00C00AD4" w:rsidRPr="00CE18E4">
        <w:rPr>
          <w:rFonts w:ascii="Times New Roman" w:hAnsi="Times New Roman" w:cs="Times New Roman"/>
          <w:sz w:val="18"/>
          <w:szCs w:val="18"/>
          <w:lang w:val="en-US"/>
        </w:rPr>
        <w:t>ESMA</w:t>
      </w:r>
      <w:r w:rsidR="00C00AD4" w:rsidRPr="00CE18E4">
        <w:rPr>
          <w:rFonts w:ascii="Times New Roman" w:hAnsi="Times New Roman" w:cs="Times New Roman"/>
          <w:sz w:val="18"/>
          <w:szCs w:val="18"/>
        </w:rPr>
        <w:t xml:space="preserve"> 3</w:t>
      </w:r>
      <w:r w:rsidR="00C00AD4" w:rsidRPr="00CE18E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C00AD4" w:rsidRPr="00CE18E4">
        <w:rPr>
          <w:rFonts w:ascii="Times New Roman" w:hAnsi="Times New Roman" w:cs="Times New Roman"/>
          <w:sz w:val="18"/>
          <w:szCs w:val="18"/>
        </w:rPr>
        <w:t xml:space="preserve"> 97(46)/54-</w:t>
      </w:r>
      <w:r w:rsidR="00C00AD4" w:rsidRPr="00CE18E4">
        <w:rPr>
          <w:rFonts w:ascii="Times New Roman" w:hAnsi="Times New Roman" w:cs="Times New Roman"/>
          <w:sz w:val="18"/>
          <w:szCs w:val="18"/>
          <w:lang w:val="en-US"/>
        </w:rPr>
        <w:t>UP</w:t>
      </w:r>
      <w:r w:rsidR="00C00AD4" w:rsidRPr="00CE18E4">
        <w:rPr>
          <w:rFonts w:ascii="Times New Roman" w:hAnsi="Times New Roman" w:cs="Times New Roman"/>
          <w:sz w:val="18"/>
          <w:szCs w:val="18"/>
        </w:rPr>
        <w:t xml:space="preserve"> 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ООО «Термосфера» </w:t>
      </w:r>
    </w:p>
    <w:p w:rsidR="00C00AD4" w:rsidRPr="00CE18E4" w:rsidRDefault="00C00AD4" w:rsidP="00C00A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1AC7" w:rsidRPr="00CE18E4" w:rsidRDefault="00ED1AC7" w:rsidP="004A199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К</w:t>
      </w:r>
      <w:r w:rsidR="00C00AD4" w:rsidRPr="00CE18E4">
        <w:rPr>
          <w:rFonts w:ascii="Times New Roman" w:hAnsi="Times New Roman" w:cs="Times New Roman"/>
          <w:sz w:val="18"/>
          <w:szCs w:val="18"/>
        </w:rPr>
        <w:t>урта (бомбер) школьн</w:t>
      </w:r>
      <w:r w:rsidR="008C6577" w:rsidRPr="00CE18E4">
        <w:rPr>
          <w:rFonts w:ascii="Times New Roman" w:hAnsi="Times New Roman" w:cs="Times New Roman"/>
          <w:sz w:val="18"/>
          <w:szCs w:val="18"/>
        </w:rPr>
        <w:t>ая</w:t>
      </w:r>
      <w:r w:rsidR="00C00AD4" w:rsidRPr="00CE18E4">
        <w:rPr>
          <w:rFonts w:ascii="Times New Roman" w:hAnsi="Times New Roman" w:cs="Times New Roman"/>
          <w:sz w:val="18"/>
          <w:szCs w:val="18"/>
        </w:rPr>
        <w:t xml:space="preserve"> ПИЛОТ</w:t>
      </w:r>
      <w:r w:rsidR="008C6577" w:rsidRPr="00CE18E4">
        <w:rPr>
          <w:rFonts w:ascii="Times New Roman" w:hAnsi="Times New Roman" w:cs="Times New Roman"/>
          <w:sz w:val="18"/>
          <w:szCs w:val="18"/>
        </w:rPr>
        <w:t xml:space="preserve"> </w:t>
      </w:r>
      <w:r w:rsidRPr="00CE18E4">
        <w:rPr>
          <w:rFonts w:ascii="Times New Roman" w:hAnsi="Times New Roman" w:cs="Times New Roman"/>
          <w:b/>
          <w:sz w:val="18"/>
          <w:szCs w:val="18"/>
        </w:rPr>
        <w:t>Швейная фабрика ОПТРИ (ИП Газизова Зульфира Узбековна)</w:t>
      </w:r>
    </w:p>
    <w:p w:rsidR="00C00AD4" w:rsidRPr="00CE18E4" w:rsidRDefault="00C00AD4" w:rsidP="00027C75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502" w:rsidRPr="00CE18E4" w:rsidRDefault="00987502" w:rsidP="00646488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«Продовольственные товары» </w:t>
      </w:r>
    </w:p>
    <w:p w:rsidR="00646488" w:rsidRPr="00CE18E4" w:rsidRDefault="00646488" w:rsidP="00646488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Лауреаты</w:t>
      </w:r>
    </w:p>
    <w:p w:rsidR="00987502" w:rsidRPr="00CE18E4" w:rsidRDefault="00987502" w:rsidP="00987502">
      <w:pPr>
        <w:spacing w:after="0" w:line="240" w:lineRule="auto"/>
        <w:ind w:left="-567"/>
        <w:rPr>
          <w:rFonts w:ascii="Times New Roman" w:hAnsi="Times New Roman" w:cs="Times New Roman"/>
          <w:b/>
          <w:sz w:val="18"/>
          <w:szCs w:val="18"/>
        </w:rPr>
      </w:pPr>
    </w:p>
    <w:p w:rsidR="00121792" w:rsidRPr="00CE18E4" w:rsidRDefault="0012179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Молоко сухое цельное с м.д.ж. 26%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«Мелеузовский молочноконсервный комбинат»</w:t>
      </w:r>
    </w:p>
    <w:p w:rsidR="00121792" w:rsidRPr="00CE18E4" w:rsidRDefault="0012179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Сливки сухие с м.д.ж. 42%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«Мелеузовский молочноконсервный комбинат»</w:t>
      </w:r>
    </w:p>
    <w:p w:rsidR="00121792" w:rsidRPr="00CE18E4" w:rsidRDefault="0012179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Молоко сухое обезжиренное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«Мелеузовский молочноконсервный комбинат»</w:t>
      </w:r>
    </w:p>
    <w:p w:rsidR="00121792" w:rsidRPr="00CE18E4" w:rsidRDefault="00121792" w:rsidP="0012179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552" w:rsidRPr="00CE18E4" w:rsidRDefault="00A7655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Творог с массовой долей жира 10% для питани</w:t>
      </w:r>
      <w:r w:rsidR="005F1B31" w:rsidRPr="00CE18E4">
        <w:rPr>
          <w:rFonts w:ascii="Times New Roman" w:hAnsi="Times New Roman" w:cs="Times New Roman"/>
          <w:sz w:val="18"/>
          <w:szCs w:val="18"/>
        </w:rPr>
        <w:t>я</w:t>
      </w:r>
      <w:r w:rsidRPr="00CE18E4">
        <w:rPr>
          <w:rFonts w:ascii="Times New Roman" w:hAnsi="Times New Roman" w:cs="Times New Roman"/>
          <w:sz w:val="18"/>
          <w:szCs w:val="18"/>
        </w:rPr>
        <w:t xml:space="preserve"> детей раннего возраста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ГАУ РБ «Молочная кухня»</w:t>
      </w:r>
    </w:p>
    <w:p w:rsidR="00A76552" w:rsidRPr="00CE18E4" w:rsidRDefault="00A76552" w:rsidP="00A765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92" w:rsidRPr="00CE18E4" w:rsidRDefault="0012179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Мороженое пломбир: «Башкирский пломбир из сливок» с медом, «</w:t>
      </w:r>
      <w:r w:rsidRPr="00CE18E4">
        <w:rPr>
          <w:rFonts w:ascii="Times New Roman" w:hAnsi="Times New Roman"/>
          <w:sz w:val="18"/>
          <w:szCs w:val="18"/>
          <w:lang w:val="en-US"/>
        </w:rPr>
        <w:t>Creamzy</w:t>
      </w:r>
      <w:r w:rsidRPr="00CE18E4">
        <w:rPr>
          <w:rFonts w:ascii="Times New Roman" w:hAnsi="Times New Roman"/>
          <w:sz w:val="18"/>
          <w:szCs w:val="18"/>
        </w:rPr>
        <w:t>» кранчи изюм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«Башкирское мороженое»</w:t>
      </w:r>
    </w:p>
    <w:p w:rsidR="00121792" w:rsidRPr="00CE18E4" w:rsidRDefault="00121792" w:rsidP="0012179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21792" w:rsidRPr="00CE18E4" w:rsidRDefault="0012179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Огурцы свежие</w:t>
      </w:r>
      <w:r w:rsidRPr="00CE18E4">
        <w:rPr>
          <w:rFonts w:ascii="Times New Roman" w:hAnsi="Times New Roman"/>
          <w:b/>
          <w:sz w:val="18"/>
          <w:szCs w:val="18"/>
        </w:rPr>
        <w:t xml:space="preserve"> ИП Глава КФХ Хабибрахманова Ш.М.</w:t>
      </w:r>
    </w:p>
    <w:p w:rsidR="00121792" w:rsidRPr="00CE18E4" w:rsidRDefault="0012179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Томаты свежие</w:t>
      </w:r>
      <w:r w:rsidRPr="00CE18E4">
        <w:rPr>
          <w:rFonts w:ascii="Times New Roman" w:hAnsi="Times New Roman"/>
          <w:b/>
          <w:sz w:val="18"/>
          <w:szCs w:val="18"/>
        </w:rPr>
        <w:t xml:space="preserve"> ИП Глава КФХ Хабибрахманова Ш.М.</w:t>
      </w:r>
    </w:p>
    <w:p w:rsidR="00121792" w:rsidRPr="00CE18E4" w:rsidRDefault="0012179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Салат листовой свежий</w:t>
      </w:r>
      <w:r w:rsidRPr="00CE18E4">
        <w:rPr>
          <w:rFonts w:ascii="Times New Roman" w:hAnsi="Times New Roman"/>
          <w:b/>
          <w:sz w:val="18"/>
          <w:szCs w:val="18"/>
        </w:rPr>
        <w:t xml:space="preserve"> ИП Глава КФХ Хабибрахманова Ш.М.</w:t>
      </w:r>
    </w:p>
    <w:p w:rsidR="00121792" w:rsidRPr="00CE18E4" w:rsidRDefault="00121792" w:rsidP="0012179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91993" w:rsidRPr="00CE18E4" w:rsidRDefault="00F91993" w:rsidP="00F91993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Огурцы свежие сорт «Ларино»</w:t>
      </w:r>
      <w:r w:rsidRPr="00CE18E4">
        <w:rPr>
          <w:rFonts w:ascii="Times New Roman" w:hAnsi="Times New Roman"/>
          <w:b/>
          <w:sz w:val="18"/>
          <w:szCs w:val="18"/>
        </w:rPr>
        <w:t xml:space="preserve"> АО АПК «Алексеевский»</w:t>
      </w:r>
    </w:p>
    <w:p w:rsidR="00F91993" w:rsidRPr="00CE18E4" w:rsidRDefault="00F91993" w:rsidP="00F91993">
      <w:pPr>
        <w:pStyle w:val="a5"/>
        <w:rPr>
          <w:rFonts w:ascii="Times New Roman" w:hAnsi="Times New Roman"/>
          <w:b/>
          <w:sz w:val="18"/>
          <w:szCs w:val="18"/>
        </w:rPr>
      </w:pPr>
    </w:p>
    <w:p w:rsidR="00A76552" w:rsidRPr="00CE18E4" w:rsidRDefault="00A7655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Биологически активная добавка к пище «Биокомплекс Нормофлорин Б»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«Биофлора»</w:t>
      </w:r>
    </w:p>
    <w:p w:rsidR="00A76552" w:rsidRPr="00CE18E4" w:rsidRDefault="00A7655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Биологически активная добавка к пище «Биокомплекс Нормофлорин Л»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ООО «Биофлора»</w:t>
      </w:r>
    </w:p>
    <w:p w:rsidR="00A76552" w:rsidRPr="00CE18E4" w:rsidRDefault="00A76552" w:rsidP="00A765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76552" w:rsidRPr="00CE18E4" w:rsidRDefault="00A7655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Бальзам «ИРЕМЕЛЬ» 0,5 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АО «Башспирт»</w:t>
      </w:r>
    </w:p>
    <w:p w:rsidR="00A76552" w:rsidRPr="00CE18E4" w:rsidRDefault="00A7655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 xml:space="preserve">Ликер десертный «Дикий мёд биттер» 0,5 л </w:t>
      </w:r>
      <w:r w:rsidRPr="00CE18E4">
        <w:rPr>
          <w:rFonts w:ascii="Times New Roman" w:hAnsi="Times New Roman" w:cs="Times New Roman"/>
          <w:b/>
          <w:sz w:val="18"/>
          <w:szCs w:val="18"/>
        </w:rPr>
        <w:t>АО «Башспирт»</w:t>
      </w:r>
    </w:p>
    <w:p w:rsidR="00A76552" w:rsidRPr="00CE18E4" w:rsidRDefault="00A76552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Водка «</w:t>
      </w:r>
      <w:r w:rsidRPr="00CE18E4">
        <w:rPr>
          <w:rFonts w:ascii="Times New Roman" w:hAnsi="Times New Roman" w:cs="Times New Roman"/>
          <w:sz w:val="18"/>
          <w:szCs w:val="18"/>
          <w:lang w:val="en-US"/>
        </w:rPr>
        <w:t>FENOMEN</w:t>
      </w:r>
      <w:r w:rsidRPr="00CE18E4">
        <w:rPr>
          <w:rFonts w:ascii="Times New Roman" w:hAnsi="Times New Roman" w:cs="Times New Roman"/>
          <w:sz w:val="18"/>
          <w:szCs w:val="18"/>
        </w:rPr>
        <w:t>» (ФЕНОМЕН) 0,5 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АО «Башспирт»</w:t>
      </w:r>
    </w:p>
    <w:p w:rsidR="00A76552" w:rsidRPr="00CE18E4" w:rsidRDefault="00A76552" w:rsidP="00A765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05D87" w:rsidRPr="00CE18E4" w:rsidRDefault="00E05D87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П</w:t>
      </w:r>
      <w:r w:rsidR="00A76552" w:rsidRPr="00CE18E4">
        <w:rPr>
          <w:rFonts w:ascii="Times New Roman" w:hAnsi="Times New Roman"/>
          <w:sz w:val="18"/>
          <w:szCs w:val="18"/>
        </w:rPr>
        <w:t>родукт из пророщенного зерна «Талкан»</w:t>
      </w:r>
      <w:r w:rsidRPr="00CE18E4">
        <w:rPr>
          <w:rFonts w:ascii="Times New Roman" w:hAnsi="Times New Roman"/>
          <w:b/>
          <w:sz w:val="18"/>
          <w:szCs w:val="18"/>
        </w:rPr>
        <w:t xml:space="preserve"> ООО «Актирман»</w:t>
      </w:r>
    </w:p>
    <w:p w:rsidR="00A76552" w:rsidRPr="00CE18E4" w:rsidRDefault="00A76552" w:rsidP="00A765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05D87" w:rsidRPr="00CE18E4" w:rsidRDefault="00E05D87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И</w:t>
      </w:r>
      <w:r w:rsidR="00A76552" w:rsidRPr="00CE18E4">
        <w:rPr>
          <w:rFonts w:ascii="Times New Roman" w:hAnsi="Times New Roman"/>
          <w:sz w:val="18"/>
          <w:szCs w:val="18"/>
        </w:rPr>
        <w:t>зделия хлебобулочные кондитерские: «Донатики», «Сметанкин декорированный», «Бисквитно-фруктовое», «Владушка»</w:t>
      </w:r>
      <w:r w:rsidRPr="00CE18E4">
        <w:rPr>
          <w:rFonts w:ascii="Times New Roman" w:hAnsi="Times New Roman"/>
          <w:b/>
          <w:sz w:val="18"/>
          <w:szCs w:val="18"/>
        </w:rPr>
        <w:t xml:space="preserve"> ИП Решетнева Виктория Викторовна</w:t>
      </w:r>
    </w:p>
    <w:p w:rsidR="00A76552" w:rsidRPr="00CE18E4" w:rsidRDefault="00A76552" w:rsidP="00A765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49FA" w:rsidRPr="00CE18E4" w:rsidRDefault="007A49FA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Х</w:t>
      </w:r>
      <w:r w:rsidR="00A76552" w:rsidRPr="00CE18E4">
        <w:rPr>
          <w:rFonts w:ascii="Times New Roman" w:hAnsi="Times New Roman"/>
          <w:sz w:val="18"/>
          <w:szCs w:val="18"/>
        </w:rPr>
        <w:t>леб «Ремесленный»</w:t>
      </w:r>
      <w:r w:rsidR="00214D71" w:rsidRPr="00CE18E4">
        <w:rPr>
          <w:rFonts w:ascii="Times New Roman" w:hAnsi="Times New Roman"/>
          <w:sz w:val="18"/>
          <w:szCs w:val="18"/>
        </w:rPr>
        <w:t>, «Фермерский»</w:t>
      </w:r>
      <w:r w:rsidRPr="00CE18E4">
        <w:rPr>
          <w:rFonts w:ascii="Times New Roman" w:hAnsi="Times New Roman"/>
          <w:b/>
          <w:sz w:val="18"/>
          <w:szCs w:val="18"/>
        </w:rPr>
        <w:t xml:space="preserve"> ПО «Кармаскалы»</w:t>
      </w:r>
    </w:p>
    <w:p w:rsidR="00A76552" w:rsidRPr="00CE18E4" w:rsidRDefault="00A76552" w:rsidP="00A765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49FA" w:rsidRPr="00CE18E4" w:rsidRDefault="007A49FA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П</w:t>
      </w:r>
      <w:r w:rsidR="00A76552" w:rsidRPr="00CE18E4">
        <w:rPr>
          <w:rFonts w:ascii="Times New Roman" w:hAnsi="Times New Roman"/>
          <w:sz w:val="18"/>
          <w:szCs w:val="18"/>
        </w:rPr>
        <w:t>олуфабрикаты</w:t>
      </w:r>
      <w:r w:rsidRPr="00CE18E4">
        <w:rPr>
          <w:rFonts w:ascii="Times New Roman" w:hAnsi="Times New Roman"/>
          <w:sz w:val="18"/>
          <w:szCs w:val="18"/>
        </w:rPr>
        <w:t xml:space="preserve"> мучные замороженные</w:t>
      </w:r>
      <w:r w:rsidR="00A76552" w:rsidRPr="00CE18E4">
        <w:rPr>
          <w:rFonts w:ascii="Times New Roman" w:hAnsi="Times New Roman"/>
          <w:sz w:val="18"/>
          <w:szCs w:val="18"/>
        </w:rPr>
        <w:t>: курник, жульен, вак-беляш, учпучмак</w:t>
      </w:r>
      <w:r w:rsidRPr="00CE18E4">
        <w:rPr>
          <w:rFonts w:ascii="Times New Roman" w:hAnsi="Times New Roman"/>
          <w:b/>
          <w:sz w:val="18"/>
          <w:szCs w:val="18"/>
        </w:rPr>
        <w:t xml:space="preserve"> ООО «Давлекановский комбинат мясных полуфабрикатов»</w:t>
      </w:r>
    </w:p>
    <w:p w:rsidR="007A49FA" w:rsidRPr="00CE18E4" w:rsidRDefault="007A49FA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П</w:t>
      </w:r>
      <w:r w:rsidR="00A76552" w:rsidRPr="00CE18E4">
        <w:rPr>
          <w:rFonts w:ascii="Times New Roman" w:hAnsi="Times New Roman"/>
          <w:sz w:val="18"/>
          <w:szCs w:val="18"/>
        </w:rPr>
        <w:t>ельмени «Изысканные ВАК»</w:t>
      </w:r>
      <w:r w:rsidRPr="00CE18E4">
        <w:rPr>
          <w:rFonts w:ascii="Times New Roman" w:hAnsi="Times New Roman"/>
          <w:b/>
          <w:sz w:val="18"/>
          <w:szCs w:val="18"/>
        </w:rPr>
        <w:t xml:space="preserve"> ООО «Давлекановский комбинат мясных полуфабрикатов»</w:t>
      </w:r>
    </w:p>
    <w:p w:rsidR="007A49FA" w:rsidRPr="00CE18E4" w:rsidRDefault="007A49FA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П</w:t>
      </w:r>
      <w:r w:rsidR="00A76552" w:rsidRPr="00CE18E4">
        <w:rPr>
          <w:rFonts w:ascii="Times New Roman" w:hAnsi="Times New Roman"/>
          <w:sz w:val="18"/>
          <w:szCs w:val="18"/>
        </w:rPr>
        <w:t xml:space="preserve">ельмени «Мусульманские», «Покровские </w:t>
      </w:r>
      <w:r w:rsidR="00A76552" w:rsidRPr="00CE18E4">
        <w:rPr>
          <w:rFonts w:ascii="Times New Roman" w:hAnsi="Times New Roman"/>
          <w:sz w:val="18"/>
          <w:szCs w:val="18"/>
          <w:lang w:val="en-US"/>
        </w:rPr>
        <w:t>Premi</w:t>
      </w:r>
      <w:r w:rsidR="00A76552" w:rsidRPr="00CE18E4">
        <w:rPr>
          <w:rFonts w:ascii="Times New Roman" w:hAnsi="Times New Roman"/>
          <w:sz w:val="18"/>
          <w:szCs w:val="18"/>
        </w:rPr>
        <w:t>»</w:t>
      </w:r>
      <w:r w:rsidRPr="00CE18E4">
        <w:rPr>
          <w:rFonts w:ascii="Times New Roman" w:hAnsi="Times New Roman"/>
          <w:b/>
          <w:sz w:val="18"/>
          <w:szCs w:val="18"/>
        </w:rPr>
        <w:t xml:space="preserve"> ООО «Давлекановский комбинат мясных полуфабрикатов»</w:t>
      </w:r>
    </w:p>
    <w:p w:rsidR="00A76552" w:rsidRPr="00CE18E4" w:rsidRDefault="00A76552" w:rsidP="00A765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49FA" w:rsidRPr="00CE18E4" w:rsidRDefault="007A49FA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М</w:t>
      </w:r>
      <w:r w:rsidR="00A76552" w:rsidRPr="00CE18E4">
        <w:rPr>
          <w:rFonts w:ascii="Times New Roman" w:hAnsi="Times New Roman"/>
          <w:sz w:val="18"/>
          <w:szCs w:val="18"/>
        </w:rPr>
        <w:t>анты «Домашние», «Мясные» из говядины</w:t>
      </w:r>
      <w:r w:rsidRPr="00CE18E4">
        <w:rPr>
          <w:rFonts w:ascii="Times New Roman" w:hAnsi="Times New Roman"/>
          <w:b/>
          <w:sz w:val="18"/>
          <w:szCs w:val="18"/>
        </w:rPr>
        <w:t xml:space="preserve"> ООО «Ольховое»</w:t>
      </w:r>
    </w:p>
    <w:p w:rsidR="007A49FA" w:rsidRPr="00CE18E4" w:rsidRDefault="007A49FA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Х</w:t>
      </w:r>
      <w:r w:rsidR="00A76552" w:rsidRPr="00CE18E4">
        <w:rPr>
          <w:rFonts w:ascii="Times New Roman" w:hAnsi="Times New Roman"/>
          <w:sz w:val="18"/>
          <w:szCs w:val="18"/>
        </w:rPr>
        <w:t>инкали «Грузинские»</w:t>
      </w:r>
      <w:r w:rsidRPr="00CE18E4">
        <w:rPr>
          <w:rFonts w:ascii="Times New Roman" w:hAnsi="Times New Roman"/>
          <w:b/>
          <w:sz w:val="18"/>
          <w:szCs w:val="18"/>
        </w:rPr>
        <w:t xml:space="preserve"> ООО «Ольховое»</w:t>
      </w:r>
    </w:p>
    <w:p w:rsidR="007A49FA" w:rsidRPr="00CE18E4" w:rsidRDefault="007A49FA" w:rsidP="004A199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С</w:t>
      </w:r>
      <w:r w:rsidR="00A76552" w:rsidRPr="00CE18E4">
        <w:rPr>
          <w:rFonts w:ascii="Times New Roman" w:hAnsi="Times New Roman"/>
          <w:sz w:val="18"/>
          <w:szCs w:val="18"/>
        </w:rPr>
        <w:t>ырники</w:t>
      </w:r>
      <w:r w:rsidRPr="00CE18E4">
        <w:rPr>
          <w:rFonts w:ascii="Times New Roman" w:hAnsi="Times New Roman"/>
          <w:b/>
          <w:sz w:val="18"/>
          <w:szCs w:val="18"/>
        </w:rPr>
        <w:t xml:space="preserve"> ООО «Ольховое»</w:t>
      </w:r>
    </w:p>
    <w:p w:rsidR="00214D71" w:rsidRPr="00CE18E4" w:rsidRDefault="00214D71" w:rsidP="00214D7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14D71" w:rsidRPr="00CE18E4" w:rsidRDefault="00214D71" w:rsidP="00214D71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 xml:space="preserve">Рыба холодного копчения: скумбрия б/г </w:t>
      </w:r>
      <w:r w:rsidRPr="00CE18E4">
        <w:rPr>
          <w:rFonts w:ascii="Times New Roman" w:hAnsi="Times New Roman" w:cs="Times New Roman"/>
          <w:b/>
          <w:sz w:val="18"/>
          <w:szCs w:val="18"/>
        </w:rPr>
        <w:t>ИП Хафизов Фазыльян Фуатович</w:t>
      </w:r>
    </w:p>
    <w:p w:rsidR="00214D71" w:rsidRPr="00CE18E4" w:rsidRDefault="00214D71" w:rsidP="00214D71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CA22E0" w:rsidRPr="00CE18E4" w:rsidRDefault="00646488" w:rsidP="00CA22E0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E18E4">
        <w:rPr>
          <w:rFonts w:ascii="Times New Roman" w:eastAsia="Calibri" w:hAnsi="Times New Roman" w:cs="Times New Roman"/>
          <w:b/>
          <w:sz w:val="18"/>
          <w:szCs w:val="18"/>
        </w:rPr>
        <w:t>Д</w:t>
      </w:r>
      <w:r w:rsidR="00CA22E0" w:rsidRPr="00CE18E4">
        <w:rPr>
          <w:rFonts w:ascii="Times New Roman" w:eastAsia="Calibri" w:hAnsi="Times New Roman" w:cs="Times New Roman"/>
          <w:b/>
          <w:sz w:val="18"/>
          <w:szCs w:val="18"/>
        </w:rPr>
        <w:t>ипломант</w:t>
      </w:r>
      <w:r w:rsidRPr="00CE18E4">
        <w:rPr>
          <w:rFonts w:ascii="Times New Roman" w:eastAsia="Calibri" w:hAnsi="Times New Roman" w:cs="Times New Roman"/>
          <w:b/>
          <w:sz w:val="18"/>
          <w:szCs w:val="18"/>
        </w:rPr>
        <w:t>ы</w:t>
      </w:r>
      <w:r w:rsidR="00CA22E0" w:rsidRPr="00CE18E4">
        <w:rPr>
          <w:rFonts w:ascii="Times New Roman" w:eastAsia="Calibri" w:hAnsi="Times New Roman" w:cs="Times New Roman"/>
          <w:b/>
          <w:sz w:val="18"/>
          <w:szCs w:val="18"/>
        </w:rPr>
        <w:t>:</w:t>
      </w:r>
    </w:p>
    <w:p w:rsidR="00987502" w:rsidRPr="00CE18E4" w:rsidRDefault="00987502" w:rsidP="00027C75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E05D87" w:rsidRPr="00CE18E4" w:rsidRDefault="00E05D87" w:rsidP="004A199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П</w:t>
      </w:r>
      <w:r w:rsidR="00A76552" w:rsidRPr="00CE18E4">
        <w:rPr>
          <w:rFonts w:ascii="Times New Roman" w:hAnsi="Times New Roman" w:cs="Times New Roman"/>
          <w:sz w:val="18"/>
          <w:szCs w:val="18"/>
        </w:rPr>
        <w:t>ресервы рыбные (сельдь, скумбрия, горбуша)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ИП Хафизов Фазыльян Фуатович</w:t>
      </w:r>
    </w:p>
    <w:p w:rsidR="00A76552" w:rsidRPr="00CE18E4" w:rsidRDefault="00A76552" w:rsidP="00A765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91993" w:rsidRPr="00CE18E4" w:rsidRDefault="00F91993" w:rsidP="00F9199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Масло сливочное «Крестьянское» с м.д.ж. 72,5%</w:t>
      </w:r>
      <w:r w:rsidRPr="00CE18E4">
        <w:rPr>
          <w:rFonts w:ascii="Times New Roman" w:hAnsi="Times New Roman"/>
          <w:b/>
          <w:sz w:val="18"/>
          <w:szCs w:val="18"/>
        </w:rPr>
        <w:t xml:space="preserve"> АО АПК «Алексеевский»</w:t>
      </w:r>
    </w:p>
    <w:p w:rsidR="00F91993" w:rsidRPr="00CE18E4" w:rsidRDefault="00F91993" w:rsidP="00F91993">
      <w:pPr>
        <w:pStyle w:val="a5"/>
        <w:rPr>
          <w:rFonts w:ascii="Times New Roman" w:hAnsi="Times New Roman"/>
          <w:sz w:val="18"/>
          <w:szCs w:val="18"/>
        </w:rPr>
      </w:pPr>
    </w:p>
    <w:p w:rsidR="00E05D87" w:rsidRPr="00CE18E4" w:rsidRDefault="00E05D87" w:rsidP="004A199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>Изделия хлебобулочные сдобные длительного хранения: «Бискотти», «Ванильная нежность», «Маковый рулетик», «Няшки»</w:t>
      </w:r>
      <w:r w:rsidRPr="00CE18E4">
        <w:rPr>
          <w:rFonts w:ascii="Times New Roman" w:hAnsi="Times New Roman"/>
          <w:b/>
          <w:sz w:val="18"/>
          <w:szCs w:val="18"/>
        </w:rPr>
        <w:t xml:space="preserve"> ИП Решетнева Виктория Викторовна</w:t>
      </w:r>
    </w:p>
    <w:p w:rsidR="00E05D87" w:rsidRPr="00CE18E4" w:rsidRDefault="00E05D87" w:rsidP="00E05D8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05DC3" w:rsidRPr="00CE18E4" w:rsidRDefault="00C04F9C" w:rsidP="00C04F9C">
      <w:pPr>
        <w:pStyle w:val="a5"/>
        <w:numPr>
          <w:ilvl w:val="0"/>
          <w:numId w:val="17"/>
        </w:numPr>
        <w:tabs>
          <w:tab w:val="num" w:pos="0"/>
        </w:tabs>
        <w:spacing w:after="0" w:line="240" w:lineRule="auto"/>
        <w:ind w:left="426" w:right="-5" w:firstLine="0"/>
        <w:rPr>
          <w:rFonts w:ascii="Times New Roman" w:hAnsi="Times New Roman"/>
          <w:b/>
          <w:sz w:val="18"/>
          <w:szCs w:val="18"/>
        </w:rPr>
      </w:pPr>
      <w:r w:rsidRPr="00CE18E4">
        <w:rPr>
          <w:rFonts w:ascii="Times New Roman" w:hAnsi="Times New Roman"/>
          <w:sz w:val="18"/>
          <w:szCs w:val="18"/>
        </w:rPr>
        <w:t xml:space="preserve">Концентраты сладких блюд: кисель плодово-ягодный </w:t>
      </w:r>
      <w:r w:rsidRPr="00CE18E4">
        <w:rPr>
          <w:rFonts w:ascii="Times New Roman" w:hAnsi="Times New Roman"/>
          <w:b/>
          <w:sz w:val="18"/>
          <w:szCs w:val="18"/>
        </w:rPr>
        <w:t>ООО «ТПП Константа»</w:t>
      </w:r>
      <w:r w:rsidR="00E05D87" w:rsidRPr="00CE18E4">
        <w:rPr>
          <w:rFonts w:ascii="Times New Roman" w:hAnsi="Times New Roman"/>
          <w:sz w:val="18"/>
          <w:szCs w:val="18"/>
        </w:rPr>
        <w:t xml:space="preserve"> </w:t>
      </w:r>
    </w:p>
    <w:p w:rsidR="007A49FA" w:rsidRPr="00CE18E4" w:rsidRDefault="007A49FA" w:rsidP="00CA22E0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hAnsi="Times New Roman"/>
          <w:b/>
          <w:sz w:val="18"/>
          <w:szCs w:val="18"/>
        </w:rPr>
      </w:pPr>
    </w:p>
    <w:p w:rsidR="00E05D87" w:rsidRPr="00CE18E4" w:rsidRDefault="00E05D87" w:rsidP="00CA22E0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5DC3" w:rsidRPr="00CE18E4" w:rsidRDefault="00CA22E0" w:rsidP="00CA22E0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«Услуги производственно-технического назначения» </w:t>
      </w:r>
    </w:p>
    <w:p w:rsidR="00CA22E0" w:rsidRPr="00CE18E4" w:rsidRDefault="00CE18E4" w:rsidP="00CA22E0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</w:t>
      </w:r>
      <w:r w:rsidR="00CA22E0"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ауреат</w:t>
      </w: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ы</w:t>
      </w:r>
    </w:p>
    <w:p w:rsidR="000109EA" w:rsidRPr="00CE18E4" w:rsidRDefault="000109EA" w:rsidP="00027C75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21792" w:rsidRPr="00CE18E4" w:rsidRDefault="00121792" w:rsidP="004A199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E18E4">
        <w:rPr>
          <w:rFonts w:ascii="Times New Roman" w:hAnsi="Times New Roman" w:cs="Times New Roman"/>
          <w:bCs/>
          <w:sz w:val="18"/>
          <w:szCs w:val="18"/>
        </w:rPr>
        <w:t>Программа обучения врачей профилактике инфекций, связанных с оказанием медицинской помощи</w:t>
      </w:r>
      <w:r w:rsidRPr="00CE18E4">
        <w:rPr>
          <w:rFonts w:ascii="Times New Roman" w:hAnsi="Times New Roman" w:cs="Times New Roman"/>
          <w:b/>
          <w:bCs/>
          <w:sz w:val="18"/>
          <w:szCs w:val="18"/>
        </w:rPr>
        <w:t xml:space="preserve"> ФГБОУ «БГМУ» МЗ РФ</w:t>
      </w:r>
    </w:p>
    <w:p w:rsidR="00214D71" w:rsidRPr="00CE18E4" w:rsidRDefault="00214D71" w:rsidP="00214D7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14D71" w:rsidRPr="00CE18E4" w:rsidRDefault="00CE18E4" w:rsidP="00214D71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</w:t>
      </w:r>
      <w:r w:rsidR="009751AF"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ипломант</w:t>
      </w: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ы</w:t>
      </w:r>
    </w:p>
    <w:p w:rsidR="00214D71" w:rsidRPr="00CE18E4" w:rsidRDefault="00214D71" w:rsidP="00214D7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21792" w:rsidRPr="00CE18E4" w:rsidRDefault="00121792" w:rsidP="00214D7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E18E4">
        <w:rPr>
          <w:rFonts w:ascii="Times New Roman" w:hAnsi="Times New Roman" w:cs="Times New Roman"/>
          <w:bCs/>
          <w:sz w:val="18"/>
          <w:szCs w:val="18"/>
        </w:rPr>
        <w:t>Государственные закупки, тендерное сопровождение</w:t>
      </w:r>
      <w:r w:rsidRPr="00CE18E4">
        <w:rPr>
          <w:rFonts w:ascii="Times New Roman" w:hAnsi="Times New Roman" w:cs="Times New Roman"/>
          <w:b/>
          <w:bCs/>
          <w:sz w:val="18"/>
          <w:szCs w:val="18"/>
        </w:rPr>
        <w:t xml:space="preserve"> Агентство тендерного сопровождения Эллины Николаевой</w:t>
      </w:r>
    </w:p>
    <w:p w:rsidR="00121792" w:rsidRPr="00CE18E4" w:rsidRDefault="00121792" w:rsidP="0012179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805DC3" w:rsidRPr="00CE18E4" w:rsidRDefault="00805DC3" w:rsidP="00805DC3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«Услуги </w:t>
      </w:r>
      <w:r w:rsidR="00A65CEC"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для населения</w:t>
      </w: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p w:rsidR="00805DC3" w:rsidRPr="00CE18E4" w:rsidRDefault="00CE18E4" w:rsidP="00805DC3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Лауреаты</w:t>
      </w:r>
    </w:p>
    <w:p w:rsidR="00D63E0E" w:rsidRPr="00CE18E4" w:rsidRDefault="00D63E0E" w:rsidP="00027C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907B9" w:rsidRPr="00CE18E4" w:rsidRDefault="004907B9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«Городская электричка»: перевозка пассажиров пригородными поездами в черте Уфимской городской агломерации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АО «Башкортостанская пригородная пассажирская компания»</w:t>
      </w:r>
    </w:p>
    <w:p w:rsidR="004907B9" w:rsidRPr="00CE18E4" w:rsidRDefault="004907B9" w:rsidP="008A5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5BAE" w:rsidRPr="00CE18E4" w:rsidRDefault="008A5BAE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Операция Бенталла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ГБУЗ Республиканский кардиологический центр</w:t>
      </w:r>
    </w:p>
    <w:p w:rsidR="008A5BAE" w:rsidRPr="00CE18E4" w:rsidRDefault="008A5BAE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Реваскуляризация миокарда в условиях «off pump»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ГБУЗ Республиканский кардиологический центр</w:t>
      </w:r>
    </w:p>
    <w:p w:rsidR="008A5BAE" w:rsidRPr="00CE18E4" w:rsidRDefault="008A5BAE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Сцинтиграфия миокарда в диагностике транстиретинового амилоидоза сердца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ГБУЗ Республиканский кардиологический центр</w:t>
      </w:r>
    </w:p>
    <w:p w:rsidR="008A5BAE" w:rsidRPr="00CE18E4" w:rsidRDefault="008A5BAE" w:rsidP="008A5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5BAE" w:rsidRPr="00CE18E4" w:rsidRDefault="008A5BAE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Диагностика, реабилитация и абилитация детей с расстройством аутистического спектра</w:t>
      </w:r>
    </w:p>
    <w:p w:rsidR="008A5BAE" w:rsidRPr="00CE18E4" w:rsidRDefault="008A5BAE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b/>
          <w:sz w:val="18"/>
          <w:szCs w:val="18"/>
        </w:rPr>
        <w:t>ГБУЗ РБ Республиканская клиническая психиатрическая больница</w:t>
      </w:r>
    </w:p>
    <w:p w:rsidR="008A5BAE" w:rsidRPr="00CE18E4" w:rsidRDefault="008A5BAE" w:rsidP="008A5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07B9" w:rsidRPr="00CE18E4" w:rsidRDefault="004907B9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 xml:space="preserve">Оказание неотложной травматологической помощи детскому населению </w:t>
      </w:r>
      <w:r w:rsidRPr="00CE18E4">
        <w:rPr>
          <w:rFonts w:ascii="Times New Roman" w:hAnsi="Times New Roman" w:cs="Times New Roman"/>
          <w:b/>
          <w:sz w:val="18"/>
          <w:szCs w:val="18"/>
        </w:rPr>
        <w:t>ГБУЗ РБ Детская поликлиника №5 г. Уфа</w:t>
      </w:r>
    </w:p>
    <w:p w:rsidR="008A5BAE" w:rsidRPr="00CE18E4" w:rsidRDefault="008A5BAE" w:rsidP="008A5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5BAE" w:rsidRPr="00CE18E4" w:rsidRDefault="008D36CD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 xml:space="preserve">Дифференциальная диагностика и лечение хронических вирусных гепатитов В, С </w:t>
      </w:r>
      <w:r w:rsidR="008A5BAE" w:rsidRPr="00CE18E4">
        <w:rPr>
          <w:rFonts w:ascii="Times New Roman" w:hAnsi="Times New Roman" w:cs="Times New Roman"/>
          <w:b/>
          <w:sz w:val="18"/>
          <w:szCs w:val="18"/>
        </w:rPr>
        <w:t>ГБУЗ Республиканская клиническая инфекционная больница</w:t>
      </w:r>
    </w:p>
    <w:p w:rsidR="008A5BAE" w:rsidRPr="00CE18E4" w:rsidRDefault="008A5BAE" w:rsidP="008A5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07B9" w:rsidRPr="00CE18E4" w:rsidRDefault="004907B9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lastRenderedPageBreak/>
        <w:t>Онлайн-школа для пациентов с сахарным диабетом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ГБУ РБ Поликлиника №46 г. Уфа </w:t>
      </w:r>
      <w:r w:rsidRPr="00CE18E4">
        <w:rPr>
          <w:rFonts w:ascii="Times New Roman" w:hAnsi="Times New Roman" w:cs="Times New Roman"/>
          <w:sz w:val="18"/>
          <w:szCs w:val="18"/>
        </w:rPr>
        <w:t>Цифровизация обучения сотрудников в поликлинике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ГБУ РБ Поликлиника №46 г. Уфа</w:t>
      </w:r>
    </w:p>
    <w:p w:rsidR="004907B9" w:rsidRPr="00CE18E4" w:rsidRDefault="004907B9" w:rsidP="004907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907B9" w:rsidRPr="00CE18E4" w:rsidRDefault="004907B9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Расширенный чек-ап для диагностики новообразований молочных желез у женщин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ГБУЗ РБ Городской клинический перинатальный центр города Уфы</w:t>
      </w:r>
    </w:p>
    <w:p w:rsidR="004907B9" w:rsidRPr="00CE18E4" w:rsidRDefault="004907B9" w:rsidP="004907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907B9" w:rsidRPr="00CE18E4" w:rsidRDefault="004907B9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18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Профилактические медицинские осмотры и диспансеризация юношей допризывного возраста</w:t>
      </w: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ГБУЗ Республики Башкортостан Городская клиническая больница №17 города Уфа</w:t>
      </w:r>
    </w:p>
    <w:p w:rsidR="004907B9" w:rsidRPr="00CE18E4" w:rsidRDefault="004907B9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18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Реабилитация пациентов возрастом до 12 месяцев с поражением центральной нервной системы</w:t>
      </w:r>
      <w:r w:rsidRPr="00CE18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ГБУЗ Республики Башкортостан Городская клиническая больница №17 города Уфа</w:t>
      </w:r>
    </w:p>
    <w:p w:rsidR="004907B9" w:rsidRPr="00CE18E4" w:rsidRDefault="004907B9" w:rsidP="004907B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907B9" w:rsidRPr="00CE18E4" w:rsidRDefault="004907B9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Бальнеоклиматическое лечение с применением минеральной воды «Кургазак»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АО Санаторий «Янган-Тау»</w:t>
      </w:r>
    </w:p>
    <w:p w:rsidR="004907B9" w:rsidRPr="00CE18E4" w:rsidRDefault="004907B9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Услуги СПА-комплекса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АО Санаторий «Янган-Тау»</w:t>
      </w:r>
    </w:p>
    <w:p w:rsidR="004907B9" w:rsidRPr="00CE18E4" w:rsidRDefault="004907B9" w:rsidP="004907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07B9" w:rsidRPr="00CE18E4" w:rsidRDefault="004907B9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Бальнеологические сероводородные лечебные ванны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АО Санаторий «Зеленая роща»</w:t>
      </w:r>
    </w:p>
    <w:p w:rsidR="008C6577" w:rsidRPr="00CE18E4" w:rsidRDefault="008C6577" w:rsidP="004907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C6577" w:rsidRPr="00CE18E4" w:rsidRDefault="008C6577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Образовательная деятельность в ГКУ РДРС «Я расту, я развиваюсь!»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ГКУ Республиканский дом ребенка специализированный </w:t>
      </w:r>
    </w:p>
    <w:p w:rsidR="008C6577" w:rsidRPr="00CE18E4" w:rsidRDefault="008C6577" w:rsidP="008C6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C6577" w:rsidRPr="00CE18E4" w:rsidRDefault="008C6577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Услуги по программам профессионального обучения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ГБПОУ Уфимский многопрофильный профессиональный колледж</w:t>
      </w:r>
    </w:p>
    <w:p w:rsidR="008C6577" w:rsidRPr="00CE18E4" w:rsidRDefault="008C6577" w:rsidP="008C65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C6577" w:rsidRPr="00CE18E4" w:rsidRDefault="008C6577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Кружок психолого-педагогического сопровождения «Цветик-семицветик»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МБДОУ Детский сад № 280 ГО город Уфа Республики Башкортостан</w:t>
      </w:r>
    </w:p>
    <w:p w:rsidR="004907B9" w:rsidRPr="00CE18E4" w:rsidRDefault="004907B9" w:rsidP="004907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D36CD" w:rsidRPr="00CE18E4" w:rsidRDefault="008D36CD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>С</w:t>
      </w:r>
      <w:r w:rsidR="008A5BAE" w:rsidRPr="00CE18E4">
        <w:rPr>
          <w:rFonts w:ascii="Times New Roman" w:hAnsi="Times New Roman" w:cs="Times New Roman"/>
          <w:sz w:val="18"/>
          <w:szCs w:val="18"/>
        </w:rPr>
        <w:t>оциально-педагогические услуги</w:t>
      </w:r>
      <w:r w:rsidRPr="00CE18E4">
        <w:rPr>
          <w:rFonts w:ascii="Times New Roman" w:hAnsi="Times New Roman" w:cs="Times New Roman"/>
          <w:b/>
          <w:sz w:val="18"/>
          <w:szCs w:val="18"/>
        </w:rPr>
        <w:t xml:space="preserve"> ГБУ РБ Центр «Алые паруса»</w:t>
      </w:r>
    </w:p>
    <w:p w:rsidR="008A5BAE" w:rsidRPr="00CE18E4" w:rsidRDefault="008A5BAE" w:rsidP="008A5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07B9" w:rsidRPr="00CE18E4" w:rsidRDefault="004907B9" w:rsidP="004A199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18E4">
        <w:rPr>
          <w:rFonts w:ascii="Times New Roman" w:hAnsi="Times New Roman" w:cs="Times New Roman"/>
          <w:sz w:val="18"/>
          <w:szCs w:val="18"/>
        </w:rPr>
        <w:t xml:space="preserve">Социальные услуги </w:t>
      </w:r>
      <w:r w:rsidRPr="00CE18E4">
        <w:rPr>
          <w:rFonts w:ascii="Times New Roman" w:hAnsi="Times New Roman" w:cs="Times New Roman"/>
          <w:b/>
          <w:sz w:val="18"/>
          <w:szCs w:val="18"/>
        </w:rPr>
        <w:t>ГАУ СОН Октябрьский дом-интернат для престарелых и инвалидов</w:t>
      </w:r>
    </w:p>
    <w:p w:rsidR="004907B9" w:rsidRPr="00CE18E4" w:rsidRDefault="004907B9" w:rsidP="008D36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5BAE" w:rsidRPr="00CE18E4" w:rsidRDefault="008A5BAE" w:rsidP="008A5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48E1" w:rsidRPr="00850803" w:rsidRDefault="006C48E1" w:rsidP="006C48E1">
      <w:pPr>
        <w:pStyle w:val="a5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6C48E1" w:rsidRPr="006C48E1" w:rsidRDefault="006C48E1" w:rsidP="008C657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48E1" w:rsidRPr="006C48E1" w:rsidRDefault="006C48E1" w:rsidP="006C48E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sectPr w:rsidR="006C48E1" w:rsidRPr="006C48E1" w:rsidSect="00671E0C">
      <w:footerReference w:type="default" r:id="rId7"/>
      <w:pgSz w:w="11906" w:h="16838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75" w:rsidRDefault="00027C75" w:rsidP="00252C7D">
      <w:pPr>
        <w:spacing w:after="0" w:line="240" w:lineRule="auto"/>
      </w:pPr>
      <w:r>
        <w:separator/>
      </w:r>
    </w:p>
  </w:endnote>
  <w:endnote w:type="continuationSeparator" w:id="0">
    <w:p w:rsidR="00027C75" w:rsidRDefault="00027C75" w:rsidP="0025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334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7C75" w:rsidRPr="00252C7D" w:rsidRDefault="00027C75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2C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2C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2C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F4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52C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7C75" w:rsidRDefault="00027C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75" w:rsidRDefault="00027C75" w:rsidP="00252C7D">
      <w:pPr>
        <w:spacing w:after="0" w:line="240" w:lineRule="auto"/>
      </w:pPr>
      <w:r>
        <w:separator/>
      </w:r>
    </w:p>
  </w:footnote>
  <w:footnote w:type="continuationSeparator" w:id="0">
    <w:p w:rsidR="00027C75" w:rsidRDefault="00027C75" w:rsidP="00252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B4A"/>
    <w:multiLevelType w:val="hybridMultilevel"/>
    <w:tmpl w:val="F078B3EE"/>
    <w:lvl w:ilvl="0" w:tplc="2182C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1C19"/>
    <w:multiLevelType w:val="hybridMultilevel"/>
    <w:tmpl w:val="031A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F5F35"/>
    <w:multiLevelType w:val="hybridMultilevel"/>
    <w:tmpl w:val="3274D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6371AC"/>
    <w:multiLevelType w:val="hybridMultilevel"/>
    <w:tmpl w:val="44D4E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0B2E"/>
    <w:multiLevelType w:val="hybridMultilevel"/>
    <w:tmpl w:val="E954E884"/>
    <w:lvl w:ilvl="0" w:tplc="C4D6E282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0C21F16"/>
    <w:multiLevelType w:val="hybridMultilevel"/>
    <w:tmpl w:val="2AF20D80"/>
    <w:lvl w:ilvl="0" w:tplc="3D14B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94F"/>
    <w:multiLevelType w:val="hybridMultilevel"/>
    <w:tmpl w:val="C99C0C3A"/>
    <w:lvl w:ilvl="0" w:tplc="54F6B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86255"/>
    <w:multiLevelType w:val="hybridMultilevel"/>
    <w:tmpl w:val="3944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C3849"/>
    <w:multiLevelType w:val="hybridMultilevel"/>
    <w:tmpl w:val="716CD83E"/>
    <w:lvl w:ilvl="0" w:tplc="729AD95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14B3F4B"/>
    <w:multiLevelType w:val="hybridMultilevel"/>
    <w:tmpl w:val="15688644"/>
    <w:lvl w:ilvl="0" w:tplc="895AC32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208A5"/>
    <w:multiLevelType w:val="hybridMultilevel"/>
    <w:tmpl w:val="761479E0"/>
    <w:lvl w:ilvl="0" w:tplc="2ACA0808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6D41916"/>
    <w:multiLevelType w:val="hybridMultilevel"/>
    <w:tmpl w:val="B06CA57A"/>
    <w:lvl w:ilvl="0" w:tplc="D0A28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B3987"/>
    <w:multiLevelType w:val="hybridMultilevel"/>
    <w:tmpl w:val="7BCE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183A"/>
    <w:multiLevelType w:val="hybridMultilevel"/>
    <w:tmpl w:val="99804A9E"/>
    <w:lvl w:ilvl="0" w:tplc="24505CEA">
      <w:start w:val="1"/>
      <w:numFmt w:val="decimal"/>
      <w:lvlText w:val="%1."/>
      <w:lvlJc w:val="left"/>
      <w:pPr>
        <w:ind w:left="153" w:hanging="360"/>
      </w:pPr>
      <w:rPr>
        <w:rFonts w:ascii="Times New Roman Полужирный" w:hAnsi="Times New Roman Полужирный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26F6692"/>
    <w:multiLevelType w:val="hybridMultilevel"/>
    <w:tmpl w:val="48D6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6E2D4D"/>
    <w:multiLevelType w:val="hybridMultilevel"/>
    <w:tmpl w:val="3C9E056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9AC0670"/>
    <w:multiLevelType w:val="hybridMultilevel"/>
    <w:tmpl w:val="D658A47A"/>
    <w:lvl w:ilvl="0" w:tplc="7786D2E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D2AF3"/>
    <w:multiLevelType w:val="hybridMultilevel"/>
    <w:tmpl w:val="D866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93BA1"/>
    <w:multiLevelType w:val="hybridMultilevel"/>
    <w:tmpl w:val="A9A49CBA"/>
    <w:lvl w:ilvl="0" w:tplc="FD600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42600"/>
    <w:multiLevelType w:val="hybridMultilevel"/>
    <w:tmpl w:val="E57A20AA"/>
    <w:lvl w:ilvl="0" w:tplc="89B6B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7"/>
  </w:num>
  <w:num w:numId="5">
    <w:abstractNumId w:val="14"/>
  </w:num>
  <w:num w:numId="6">
    <w:abstractNumId w:val="3"/>
  </w:num>
  <w:num w:numId="7">
    <w:abstractNumId w:val="16"/>
  </w:num>
  <w:num w:numId="8">
    <w:abstractNumId w:val="13"/>
  </w:num>
  <w:num w:numId="9">
    <w:abstractNumId w:val="10"/>
  </w:num>
  <w:num w:numId="10">
    <w:abstractNumId w:val="15"/>
  </w:num>
  <w:num w:numId="11">
    <w:abstractNumId w:val="4"/>
  </w:num>
  <w:num w:numId="12">
    <w:abstractNumId w:val="9"/>
  </w:num>
  <w:num w:numId="13">
    <w:abstractNumId w:val="8"/>
  </w:num>
  <w:num w:numId="14">
    <w:abstractNumId w:val="19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6B"/>
    <w:rsid w:val="00003133"/>
    <w:rsid w:val="000109EA"/>
    <w:rsid w:val="00021DD0"/>
    <w:rsid w:val="00027C75"/>
    <w:rsid w:val="00030ABE"/>
    <w:rsid w:val="00030FF0"/>
    <w:rsid w:val="000419A3"/>
    <w:rsid w:val="00045A3C"/>
    <w:rsid w:val="00075870"/>
    <w:rsid w:val="00076BF1"/>
    <w:rsid w:val="00077990"/>
    <w:rsid w:val="00077ABA"/>
    <w:rsid w:val="00087857"/>
    <w:rsid w:val="000A65D4"/>
    <w:rsid w:val="000C2246"/>
    <w:rsid w:val="000D1748"/>
    <w:rsid w:val="000E4DAD"/>
    <w:rsid w:val="00104B68"/>
    <w:rsid w:val="00121792"/>
    <w:rsid w:val="00125D30"/>
    <w:rsid w:val="001565A8"/>
    <w:rsid w:val="00164FAB"/>
    <w:rsid w:val="001650CE"/>
    <w:rsid w:val="00171B8C"/>
    <w:rsid w:val="001747C9"/>
    <w:rsid w:val="0019750C"/>
    <w:rsid w:val="001B163C"/>
    <w:rsid w:val="001E36EA"/>
    <w:rsid w:val="0020207F"/>
    <w:rsid w:val="00213336"/>
    <w:rsid w:val="00213AF0"/>
    <w:rsid w:val="00214D71"/>
    <w:rsid w:val="0021602C"/>
    <w:rsid w:val="00221065"/>
    <w:rsid w:val="00241B17"/>
    <w:rsid w:val="00252C7D"/>
    <w:rsid w:val="002568D5"/>
    <w:rsid w:val="00291913"/>
    <w:rsid w:val="002B2D19"/>
    <w:rsid w:val="002D14BB"/>
    <w:rsid w:val="002F56B0"/>
    <w:rsid w:val="00327126"/>
    <w:rsid w:val="00330F63"/>
    <w:rsid w:val="003353BD"/>
    <w:rsid w:val="0037082F"/>
    <w:rsid w:val="003766B4"/>
    <w:rsid w:val="00387B26"/>
    <w:rsid w:val="003B1A3D"/>
    <w:rsid w:val="003B78FC"/>
    <w:rsid w:val="003E0273"/>
    <w:rsid w:val="003F1D1B"/>
    <w:rsid w:val="00401D97"/>
    <w:rsid w:val="00405F4D"/>
    <w:rsid w:val="004231ED"/>
    <w:rsid w:val="00432556"/>
    <w:rsid w:val="00446D7B"/>
    <w:rsid w:val="00481468"/>
    <w:rsid w:val="004907B9"/>
    <w:rsid w:val="004A1992"/>
    <w:rsid w:val="004A1CE4"/>
    <w:rsid w:val="004E1D96"/>
    <w:rsid w:val="004E493A"/>
    <w:rsid w:val="004F1C5B"/>
    <w:rsid w:val="005040C7"/>
    <w:rsid w:val="00506BA9"/>
    <w:rsid w:val="0051525A"/>
    <w:rsid w:val="00523367"/>
    <w:rsid w:val="00537BB6"/>
    <w:rsid w:val="00553DD5"/>
    <w:rsid w:val="00574521"/>
    <w:rsid w:val="005816E4"/>
    <w:rsid w:val="005A5584"/>
    <w:rsid w:val="005B148E"/>
    <w:rsid w:val="005B26A8"/>
    <w:rsid w:val="005D3BEF"/>
    <w:rsid w:val="005F1B31"/>
    <w:rsid w:val="005F5919"/>
    <w:rsid w:val="00615DBE"/>
    <w:rsid w:val="00616911"/>
    <w:rsid w:val="006229D2"/>
    <w:rsid w:val="00643099"/>
    <w:rsid w:val="00646488"/>
    <w:rsid w:val="0065585D"/>
    <w:rsid w:val="0066696B"/>
    <w:rsid w:val="00671E0C"/>
    <w:rsid w:val="00682B96"/>
    <w:rsid w:val="00687480"/>
    <w:rsid w:val="00691874"/>
    <w:rsid w:val="006B1E70"/>
    <w:rsid w:val="006C0659"/>
    <w:rsid w:val="006C48E1"/>
    <w:rsid w:val="006C693C"/>
    <w:rsid w:val="006D3180"/>
    <w:rsid w:val="006E1964"/>
    <w:rsid w:val="00704165"/>
    <w:rsid w:val="00705180"/>
    <w:rsid w:val="00710AE0"/>
    <w:rsid w:val="00726FDB"/>
    <w:rsid w:val="00761D98"/>
    <w:rsid w:val="007724E5"/>
    <w:rsid w:val="007752E2"/>
    <w:rsid w:val="00793128"/>
    <w:rsid w:val="00794611"/>
    <w:rsid w:val="00797777"/>
    <w:rsid w:val="007A49FA"/>
    <w:rsid w:val="007B00E2"/>
    <w:rsid w:val="007B4170"/>
    <w:rsid w:val="007E060C"/>
    <w:rsid w:val="007E76FE"/>
    <w:rsid w:val="007E7727"/>
    <w:rsid w:val="007F20B8"/>
    <w:rsid w:val="007F79C8"/>
    <w:rsid w:val="008031C4"/>
    <w:rsid w:val="00805DC3"/>
    <w:rsid w:val="008240C8"/>
    <w:rsid w:val="008307AF"/>
    <w:rsid w:val="008356BA"/>
    <w:rsid w:val="00850803"/>
    <w:rsid w:val="00853426"/>
    <w:rsid w:val="00875C08"/>
    <w:rsid w:val="008A46F3"/>
    <w:rsid w:val="008A5BAE"/>
    <w:rsid w:val="008C326E"/>
    <w:rsid w:val="008C3BB9"/>
    <w:rsid w:val="008C6577"/>
    <w:rsid w:val="008D36CD"/>
    <w:rsid w:val="008F171E"/>
    <w:rsid w:val="009007BD"/>
    <w:rsid w:val="009018FD"/>
    <w:rsid w:val="00902425"/>
    <w:rsid w:val="009057EF"/>
    <w:rsid w:val="009237BE"/>
    <w:rsid w:val="009339C9"/>
    <w:rsid w:val="0094152E"/>
    <w:rsid w:val="00947533"/>
    <w:rsid w:val="00952C61"/>
    <w:rsid w:val="00954772"/>
    <w:rsid w:val="00956C99"/>
    <w:rsid w:val="00962ABF"/>
    <w:rsid w:val="009751AF"/>
    <w:rsid w:val="00982B03"/>
    <w:rsid w:val="00987502"/>
    <w:rsid w:val="00995414"/>
    <w:rsid w:val="00995D56"/>
    <w:rsid w:val="00996F17"/>
    <w:rsid w:val="0099707F"/>
    <w:rsid w:val="009975A2"/>
    <w:rsid w:val="009A144F"/>
    <w:rsid w:val="009B16CE"/>
    <w:rsid w:val="009C7B0F"/>
    <w:rsid w:val="009D2970"/>
    <w:rsid w:val="009F4C87"/>
    <w:rsid w:val="00A102C1"/>
    <w:rsid w:val="00A35CF8"/>
    <w:rsid w:val="00A47225"/>
    <w:rsid w:val="00A50AFA"/>
    <w:rsid w:val="00A65A88"/>
    <w:rsid w:val="00A65CEC"/>
    <w:rsid w:val="00A76552"/>
    <w:rsid w:val="00A80047"/>
    <w:rsid w:val="00A924EA"/>
    <w:rsid w:val="00AA04A0"/>
    <w:rsid w:val="00AA4C27"/>
    <w:rsid w:val="00AE6B7E"/>
    <w:rsid w:val="00B23615"/>
    <w:rsid w:val="00B26B43"/>
    <w:rsid w:val="00B51468"/>
    <w:rsid w:val="00B5427E"/>
    <w:rsid w:val="00B91081"/>
    <w:rsid w:val="00B965C7"/>
    <w:rsid w:val="00BA3E97"/>
    <w:rsid w:val="00C00AD4"/>
    <w:rsid w:val="00C04F9C"/>
    <w:rsid w:val="00C151DC"/>
    <w:rsid w:val="00C222FD"/>
    <w:rsid w:val="00C46EEB"/>
    <w:rsid w:val="00C4736A"/>
    <w:rsid w:val="00C50FD0"/>
    <w:rsid w:val="00C540B6"/>
    <w:rsid w:val="00C54338"/>
    <w:rsid w:val="00C61281"/>
    <w:rsid w:val="00C71B2E"/>
    <w:rsid w:val="00C77EDF"/>
    <w:rsid w:val="00C812EB"/>
    <w:rsid w:val="00C826B7"/>
    <w:rsid w:val="00CA22E0"/>
    <w:rsid w:val="00CB0A1F"/>
    <w:rsid w:val="00CD3D3A"/>
    <w:rsid w:val="00CE18E4"/>
    <w:rsid w:val="00CE1961"/>
    <w:rsid w:val="00CF18BC"/>
    <w:rsid w:val="00D058D8"/>
    <w:rsid w:val="00D134B3"/>
    <w:rsid w:val="00D2343D"/>
    <w:rsid w:val="00D3360B"/>
    <w:rsid w:val="00D45FD4"/>
    <w:rsid w:val="00D466E1"/>
    <w:rsid w:val="00D63E0E"/>
    <w:rsid w:val="00DA2700"/>
    <w:rsid w:val="00DE308B"/>
    <w:rsid w:val="00DE7167"/>
    <w:rsid w:val="00E00711"/>
    <w:rsid w:val="00E05D87"/>
    <w:rsid w:val="00E07A8D"/>
    <w:rsid w:val="00E12EAF"/>
    <w:rsid w:val="00E1426A"/>
    <w:rsid w:val="00E162FE"/>
    <w:rsid w:val="00E722F2"/>
    <w:rsid w:val="00EA7FB8"/>
    <w:rsid w:val="00EB1D72"/>
    <w:rsid w:val="00EB5EFA"/>
    <w:rsid w:val="00EB781A"/>
    <w:rsid w:val="00EC74F7"/>
    <w:rsid w:val="00ED1AC7"/>
    <w:rsid w:val="00EE21BB"/>
    <w:rsid w:val="00EF4504"/>
    <w:rsid w:val="00EF5410"/>
    <w:rsid w:val="00F026E1"/>
    <w:rsid w:val="00F02A1F"/>
    <w:rsid w:val="00F0472B"/>
    <w:rsid w:val="00F10CE1"/>
    <w:rsid w:val="00F10F30"/>
    <w:rsid w:val="00F14418"/>
    <w:rsid w:val="00F36605"/>
    <w:rsid w:val="00F42F69"/>
    <w:rsid w:val="00F56871"/>
    <w:rsid w:val="00F91993"/>
    <w:rsid w:val="00F93111"/>
    <w:rsid w:val="00F935C3"/>
    <w:rsid w:val="00F948C5"/>
    <w:rsid w:val="00FB1836"/>
    <w:rsid w:val="00FB425A"/>
    <w:rsid w:val="00FB51F9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D98F-C51F-495F-95CF-0444EE56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0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34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C7D"/>
  </w:style>
  <w:style w:type="paragraph" w:styleId="a8">
    <w:name w:val="footer"/>
    <w:basedOn w:val="a"/>
    <w:link w:val="a9"/>
    <w:uiPriority w:val="99"/>
    <w:unhideWhenUsed/>
    <w:rsid w:val="0025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iao_3928</dc:creator>
  <cp:keywords/>
  <dc:description/>
  <cp:lastModifiedBy>iao17177</cp:lastModifiedBy>
  <cp:revision>2</cp:revision>
  <cp:lastPrinted>2024-05-22T06:28:00Z</cp:lastPrinted>
  <dcterms:created xsi:type="dcterms:W3CDTF">2024-05-23T05:18:00Z</dcterms:created>
  <dcterms:modified xsi:type="dcterms:W3CDTF">2024-05-23T05:18:00Z</dcterms:modified>
</cp:coreProperties>
</file>